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8D" w:rsidRPr="008451D2" w:rsidRDefault="008451D2" w:rsidP="008451D2">
      <w:pPr>
        <w:spacing w:line="480" w:lineRule="auto"/>
        <w:rPr>
          <w:rFonts w:cs="Times New Roman"/>
          <w:szCs w:val="24"/>
        </w:rPr>
      </w:pPr>
      <w:r w:rsidRPr="008451D2">
        <w:rPr>
          <w:rStyle w:val="apple-converted-space"/>
          <w:rFonts w:cs="Times New Roman"/>
          <w:color w:val="333333"/>
          <w:szCs w:val="24"/>
          <w:shd w:val="clear" w:color="auto" w:fill="FFFFFF"/>
        </w:rPr>
        <w:t> </w:t>
      </w:r>
      <w:r w:rsidRPr="008451D2">
        <w:rPr>
          <w:rFonts w:cs="Times New Roman"/>
          <w:color w:val="333333"/>
          <w:szCs w:val="24"/>
          <w:shd w:val="clear" w:color="auto" w:fill="FFFFFF"/>
        </w:rPr>
        <w:t xml:space="preserve">Note the nature and value of strategic management as well as the process of strategic management. </w:t>
      </w:r>
      <w:r w:rsidR="005D5059" w:rsidRPr="005D5059">
        <w:rPr>
          <w:rFonts w:cs="Times New Roman"/>
          <w:color w:val="FF0000"/>
          <w:szCs w:val="24"/>
          <w:shd w:val="clear" w:color="auto" w:fill="FFFFFF"/>
        </w:rPr>
        <w:t>P</w:t>
      </w:r>
      <w:r w:rsidRPr="005D5059">
        <w:rPr>
          <w:rFonts w:cs="Times New Roman"/>
          <w:color w:val="FF0000"/>
          <w:szCs w:val="24"/>
          <w:shd w:val="clear" w:color="auto" w:fill="FFFFFF"/>
        </w:rPr>
        <w:t xml:space="preserve">lease discuss an item from the </w:t>
      </w:r>
      <w:r w:rsidRPr="005D5059">
        <w:rPr>
          <w:rFonts w:cs="Times New Roman"/>
          <w:b/>
          <w:color w:val="FF0000"/>
          <w:szCs w:val="24"/>
          <w:shd w:val="clear" w:color="auto" w:fill="FFFFFF"/>
        </w:rPr>
        <w:t>current news</w:t>
      </w:r>
      <w:r w:rsidRPr="005D5059">
        <w:rPr>
          <w:rFonts w:cs="Times New Roman"/>
          <w:color w:val="FF0000"/>
          <w:szCs w:val="24"/>
          <w:shd w:val="clear" w:color="auto" w:fill="FFFFFF"/>
        </w:rPr>
        <w:t xml:space="preserve"> </w:t>
      </w:r>
      <w:r w:rsidRPr="008451D2">
        <w:rPr>
          <w:rFonts w:cs="Times New Roman"/>
          <w:color w:val="333333"/>
          <w:szCs w:val="24"/>
          <w:shd w:val="clear" w:color="auto" w:fill="FFFFFF"/>
        </w:rPr>
        <w:t>where you see evidence of strategic management being utilized. What are the benefits of using a strategic management process? What are some of the negative aspects, if any, of using this approach? </w:t>
      </w:r>
      <w:bookmarkStart w:id="0" w:name="_GoBack"/>
      <w:bookmarkEnd w:id="0"/>
    </w:p>
    <w:sectPr w:rsidR="002B428D" w:rsidRPr="00845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9"/>
    <w:rsid w:val="000215E6"/>
    <w:rsid w:val="001531E6"/>
    <w:rsid w:val="001A78B0"/>
    <w:rsid w:val="002B428D"/>
    <w:rsid w:val="00311CD7"/>
    <w:rsid w:val="00400BA1"/>
    <w:rsid w:val="005D5059"/>
    <w:rsid w:val="008451D2"/>
    <w:rsid w:val="008A3BA5"/>
    <w:rsid w:val="008E65DA"/>
    <w:rsid w:val="0097620D"/>
    <w:rsid w:val="00C21EF8"/>
    <w:rsid w:val="00D76AC9"/>
    <w:rsid w:val="00E8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0E810-BBAF-40C5-BEF3-4D085EA9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wambua</dc:creator>
  <cp:keywords/>
  <dc:description/>
  <cp:lastModifiedBy>Jean Abi Hachem</cp:lastModifiedBy>
  <cp:revision>5</cp:revision>
  <dcterms:created xsi:type="dcterms:W3CDTF">2016-06-10T02:27:00Z</dcterms:created>
  <dcterms:modified xsi:type="dcterms:W3CDTF">2016-06-27T14:33:00Z</dcterms:modified>
</cp:coreProperties>
</file>